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D96C99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6A9DE1D2" w14:textId="77777777" w:rsidR="00A845A9" w:rsidRPr="00D96C99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D96C9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7CD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3CE41D69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34334219" w14:textId="45815C6A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2D7B8F67" w14:textId="25AC6531" w:rsidR="00A845A9" w:rsidRPr="00D96C99" w:rsidRDefault="00D96C9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96C99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78391F7B" w14:textId="77777777" w:rsidR="00A845A9" w:rsidRPr="00D96C99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96C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2F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D96C99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2F452F85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462C823" w:rsidR="0071179C" w:rsidRPr="00D96C99" w:rsidRDefault="00E52052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Gynnydd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Rhaglen Frechu 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FE5927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erbyn y Strategaeth</w:t>
            </w:r>
          </w:p>
        </w:tc>
      </w:tr>
      <w:tr w:rsidR="0071179C" w:rsidRPr="00D96C99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6DFDF2F0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77121D44" w:rsidR="0071179C" w:rsidRPr="00D96C99" w:rsidRDefault="00183C4E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0144AF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0144AF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D96C99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440D127" w:rsidR="0071179C" w:rsidRPr="00D96C99" w:rsidRDefault="00D96C9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0F55E829" w:rsidR="0071179C" w:rsidRPr="00D96C99" w:rsidRDefault="00613697" w:rsidP="00D96C9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D96C99" w:rsidRPr="00D96C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CD5AD33" w14:textId="77777777" w:rsidR="0071179C" w:rsidRPr="00D96C99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1EA158E" w14:textId="27FC098E" w:rsidR="00A91427" w:rsidRPr="00D96C99" w:rsidRDefault="00D96C99" w:rsidP="004309C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 w:rsidRPr="00D96C99">
        <w:rPr>
          <w:rFonts w:ascii="Arial" w:hAnsi="Arial" w:cs="Arial"/>
          <w:lang w:val="cy-GB"/>
        </w:rPr>
        <w:t>Mae dros 3.7 miliwn dos o’r brechlyn wedi cael eu rhoi yng Nghymru. Rydym yn gwneud cynnydd arbennig tua</w:t>
      </w:r>
      <w:r w:rsidR="00E52052">
        <w:rPr>
          <w:rFonts w:ascii="Arial" w:hAnsi="Arial" w:cs="Arial"/>
          <w:lang w:val="cy-GB"/>
        </w:rPr>
        <w:t>g at gyrraedd carreg filltir 3 fel y</w:t>
      </w:r>
      <w:r w:rsidRPr="00D96C99">
        <w:rPr>
          <w:rFonts w:ascii="Arial" w:hAnsi="Arial" w:cs="Arial"/>
          <w:lang w:val="cy-GB"/>
        </w:rPr>
        <w:t xml:space="preserve"> nodir </w:t>
      </w:r>
      <w:r w:rsidR="00FF6D3E">
        <w:rPr>
          <w:rFonts w:ascii="Arial" w:hAnsi="Arial" w:cs="Arial"/>
          <w:lang w:val="cy-GB"/>
        </w:rPr>
        <w:t>y</w:t>
      </w:r>
      <w:r w:rsidRPr="00D96C99">
        <w:rPr>
          <w:rFonts w:ascii="Arial" w:hAnsi="Arial" w:cs="Arial"/>
          <w:lang w:val="cy-GB"/>
        </w:rPr>
        <w:t>n</w:t>
      </w:r>
      <w:r w:rsidR="00FF6D3E">
        <w:rPr>
          <w:rFonts w:ascii="Arial" w:hAnsi="Arial" w:cs="Arial"/>
          <w:lang w:val="cy-GB"/>
        </w:rPr>
        <w:t xml:space="preserve"> </w:t>
      </w:r>
      <w:r w:rsidRPr="00D96C99">
        <w:rPr>
          <w:rFonts w:ascii="Arial" w:hAnsi="Arial" w:cs="Arial"/>
          <w:lang w:val="cy-GB"/>
        </w:rPr>
        <w:t>ein Strategaeth, ac rydym yn disgwyl y byddwn yn cyrraedd y garreg filltir hon yn gynnar.</w:t>
      </w:r>
    </w:p>
    <w:p w14:paraId="56811CD9" w14:textId="2CCEB88A" w:rsidR="00FD4440" w:rsidRPr="00D96C99" w:rsidRDefault="00D96C99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Rwy’n falch o gyhoeddi bod 88% o’n hoedolion wedi cael eu dos cyntaf, ac mae 60% wedi cael </w:t>
      </w:r>
      <w:r w:rsidR="00E52052">
        <w:rPr>
          <w:rFonts w:ascii="Arial" w:hAnsi="Arial" w:cs="Arial"/>
          <w:lang w:val="cy-GB"/>
        </w:rPr>
        <w:t xml:space="preserve">yr </w:t>
      </w:r>
      <w:r>
        <w:rPr>
          <w:rFonts w:ascii="Arial" w:hAnsi="Arial" w:cs="Arial"/>
          <w:lang w:val="cy-GB"/>
        </w:rPr>
        <w:t>ail ddos, sef y cwrs llawn i’w diogelu yn erbyn COVID-19. Mae hynny’n golygu bod 3 o bob 5 oedolyn bellach wedi’u diogelu’n llawn.</w:t>
      </w:r>
    </w:p>
    <w:p w14:paraId="5CA56633" w14:textId="5444CB5C" w:rsidR="00CE11CD" w:rsidRPr="00D96C99" w:rsidRDefault="00D96C99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pob bwrdd iechyd yng Nghymru yn annog unrhyw un rhwng 18 a 29 oed sydd heb gael y brechlyn eto, i fynd i gael ei frechu. Os ydych yn credu eich bod wedi </w:t>
      </w:r>
      <w:r w:rsidR="00E52052">
        <w:rPr>
          <w:rFonts w:ascii="Arial" w:hAnsi="Arial" w:cs="Arial"/>
          <w:lang w:val="cy-GB"/>
        </w:rPr>
        <w:t>colli allan</w:t>
      </w:r>
      <w:r>
        <w:rPr>
          <w:rFonts w:ascii="Arial" w:hAnsi="Arial" w:cs="Arial"/>
          <w:lang w:val="cy-GB"/>
        </w:rPr>
        <w:t xml:space="preserve">, neu os nad ydych eisoes wedi derbyn cynnig i gael y </w:t>
      </w:r>
      <w:r>
        <w:rPr>
          <w:rFonts w:ascii="Arial" w:hAnsi="Arial" w:cs="Arial"/>
          <w:lang w:val="cy-GB"/>
        </w:rPr>
        <w:lastRenderedPageBreak/>
        <w:t xml:space="preserve">brechlyn am ba bynnag reswm, gallwch gysylltu drwy’r ffyrdd </w:t>
      </w:r>
      <w:hyperlink r:id="rId11" w:history="1">
        <w:r w:rsidRPr="00D96C99">
          <w:rPr>
            <w:rStyle w:val="Hyperlink"/>
            <w:rFonts w:ascii="Arial" w:hAnsi="Arial" w:cs="Arial"/>
            <w:lang w:val="cy-GB"/>
          </w:rPr>
          <w:t>hyn</w:t>
        </w:r>
      </w:hyperlink>
      <w:r>
        <w:rPr>
          <w:rFonts w:ascii="Arial" w:hAnsi="Arial" w:cs="Arial"/>
          <w:lang w:val="cy-GB"/>
        </w:rPr>
        <w:t>. Dyw hi fyth yn rhy hwyr i drefnu apwyntiad.</w:t>
      </w:r>
    </w:p>
    <w:p w14:paraId="4E9F5C6A" w14:textId="7D57BA3E" w:rsidR="00A91427" w:rsidRPr="00D96C99" w:rsidRDefault="00D96C99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ogystal â gwneud yn siŵr </w:t>
      </w:r>
      <w:r w:rsidR="00E52052">
        <w:rPr>
          <w:rFonts w:ascii="Arial" w:hAnsi="Arial" w:cs="Arial"/>
          <w:lang w:val="cy-GB"/>
        </w:rPr>
        <w:t xml:space="preserve">nad oes neb yn colli allan ar y </w:t>
      </w:r>
      <w:r>
        <w:rPr>
          <w:rFonts w:ascii="Arial" w:hAnsi="Arial" w:cs="Arial"/>
          <w:lang w:val="cy-GB"/>
        </w:rPr>
        <w:t>dos cyntaf, byddwn yn canolbwyntio ar gynnig ail ddos i bawb yng ngrwpiau blaenoriaeth un i naw dros y pedair wythnos nesaf. Mae hynny’n cynnwys pawb dros 50 oed, pob gweithiwr gofal iechyd, gweithwyr gofal cymdeithasol, a grwpiau eraill sy’n agored i niwed gan gynnwys y rheini mewn cartrefi gofal.</w:t>
      </w:r>
    </w:p>
    <w:p w14:paraId="52A9237A" w14:textId="1F4FE89E" w:rsidR="00A91427" w:rsidRPr="00D96C99" w:rsidRDefault="00D96C99" w:rsidP="00A91427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Gan ddibynnu ar gyflenwadau, byddwn yn dod ag apwyntiadau i bobl dros 40 oed ymlaen, fel nad oes yn rhaid iddyn nhw aros </w:t>
      </w:r>
      <w:r w:rsidR="00E52052">
        <w:rPr>
          <w:rFonts w:ascii="Arial" w:hAnsi="Arial" w:cs="Arial"/>
          <w:lang w:val="cy-GB"/>
        </w:rPr>
        <w:t>m</w:t>
      </w:r>
      <w:r>
        <w:rPr>
          <w:rFonts w:ascii="Arial" w:hAnsi="Arial" w:cs="Arial"/>
          <w:lang w:val="cy-GB"/>
        </w:rPr>
        <w:t>wy nag wyth wythnos rhwng eu dos cyntaf a’u hail ddos.</w:t>
      </w:r>
    </w:p>
    <w:p w14:paraId="76F50CDB" w14:textId="2D11E9DB" w:rsidR="00A91427" w:rsidRPr="00D96C99" w:rsidRDefault="00945D90" w:rsidP="00FD44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Hoffem barhau i </w:t>
      </w:r>
      <w:r w:rsidR="00E52052">
        <w:rPr>
          <w:rFonts w:ascii="Arial" w:hAnsi="Arial" w:cs="Arial"/>
          <w:lang w:val="cy-GB"/>
        </w:rPr>
        <w:t xml:space="preserve">gynnal y cyfraddau uchel, a gweld niferoedd uchel o bobl yn derbyn yr </w:t>
      </w:r>
      <w:r>
        <w:rPr>
          <w:rFonts w:ascii="Arial" w:hAnsi="Arial" w:cs="Arial"/>
          <w:lang w:val="cy-GB"/>
        </w:rPr>
        <w:t xml:space="preserve">ail ddos hefyd, fel bod pawb yn </w:t>
      </w:r>
      <w:r w:rsidR="00E52052">
        <w:rPr>
          <w:rFonts w:ascii="Arial" w:hAnsi="Arial" w:cs="Arial"/>
          <w:lang w:val="cy-GB"/>
        </w:rPr>
        <w:t>teimlo’r manteision</w:t>
      </w:r>
      <w:r>
        <w:rPr>
          <w:rFonts w:ascii="Arial" w:hAnsi="Arial" w:cs="Arial"/>
          <w:lang w:val="cy-GB"/>
        </w:rPr>
        <w:t xml:space="preserve"> </w:t>
      </w:r>
      <w:r w:rsidR="00E52052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 gael eu diogelu’</w:t>
      </w:r>
      <w:r w:rsidR="00E52052">
        <w:rPr>
          <w:rFonts w:ascii="Arial" w:hAnsi="Arial" w:cs="Arial"/>
          <w:lang w:val="cy-GB"/>
        </w:rPr>
        <w:t>n llawn gan y brechlyn. M</w:t>
      </w:r>
      <w:r>
        <w:rPr>
          <w:rFonts w:ascii="Arial" w:hAnsi="Arial" w:cs="Arial"/>
          <w:lang w:val="cy-GB"/>
        </w:rPr>
        <w:t xml:space="preserve">ae hyn yn hollol hanfodol mewn perthynas ag amrywiolyn Delta. Er mwyn cyflawni hyn, mae angen help pawb arnom i annog </w:t>
      </w:r>
      <w:r w:rsidR="00E52052">
        <w:rPr>
          <w:rFonts w:ascii="Arial" w:hAnsi="Arial" w:cs="Arial"/>
          <w:lang w:val="cy-GB"/>
        </w:rPr>
        <w:t>pob un</w:t>
      </w:r>
      <w:r>
        <w:rPr>
          <w:rFonts w:ascii="Arial" w:hAnsi="Arial" w:cs="Arial"/>
          <w:lang w:val="cy-GB"/>
        </w:rPr>
        <w:t xml:space="preserve"> i gael y cwrs llawn o ddau ddos. Y brechlyn yw’r ffordd orau o atal salwch difrifol ac atal y feirws rhag lledaenu.  </w:t>
      </w:r>
    </w:p>
    <w:p w14:paraId="6AC89082" w14:textId="46C8181C" w:rsidR="00E31DAB" w:rsidRPr="00D96C99" w:rsidRDefault="00945D90" w:rsidP="00FD4440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Heddiw, byddaf yn cyhoeddi ein </w:t>
      </w:r>
      <w:hyperlink r:id="rId12" w:history="1">
        <w:r w:rsidRPr="00945D90">
          <w:rPr>
            <w:rStyle w:val="Hyperlink"/>
            <w:rFonts w:ascii="Arial" w:hAnsi="Arial" w:cs="Arial"/>
            <w:lang w:val="cy-GB"/>
          </w:rPr>
          <w:t>diweddariad wythnosol</w:t>
        </w:r>
      </w:hyperlink>
      <w:r>
        <w:rPr>
          <w:rFonts w:ascii="Arial" w:hAnsi="Arial" w:cs="Arial"/>
          <w:lang w:val="cy-GB"/>
        </w:rPr>
        <w:t xml:space="preserve"> ar raglen frechu COVID-19. Rwy’n hynod o falch o’n GIG a’r holl wirfoddolwyr ar draws Cymru y mae eu gwaith caled a’u hymroddiad wedi sicrhau bod y cynnydd hwn yn bosibl. Rwy’n ddiolchgar i bob un p</w:t>
      </w:r>
      <w:r w:rsidR="00E52052">
        <w:rPr>
          <w:rFonts w:ascii="Arial" w:hAnsi="Arial" w:cs="Arial"/>
          <w:lang w:val="cy-GB"/>
        </w:rPr>
        <w:t>erson sydd wedi cael ei frechu</w:t>
      </w:r>
      <w:r>
        <w:rPr>
          <w:rFonts w:ascii="Arial" w:hAnsi="Arial" w:cs="Arial"/>
          <w:lang w:val="cy-GB"/>
        </w:rPr>
        <w:t xml:space="preserve">, </w:t>
      </w:r>
      <w:r w:rsidR="00E52052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helpu i ddiogelu Cymru rhag y coronafeirws.</w:t>
      </w:r>
    </w:p>
    <w:sectPr w:rsidR="00E31DAB" w:rsidRPr="00D96C99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C987" w14:textId="77777777" w:rsidR="00D95E4E" w:rsidRDefault="00D95E4E">
      <w:r>
        <w:separator/>
      </w:r>
    </w:p>
  </w:endnote>
  <w:endnote w:type="continuationSeparator" w:id="0">
    <w:p w14:paraId="2CE323F6" w14:textId="77777777" w:rsidR="00D95E4E" w:rsidRDefault="00D9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2C252E4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1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7FF0733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901B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84B4" w14:textId="77777777" w:rsidR="00D95E4E" w:rsidRDefault="00D95E4E">
      <w:r>
        <w:separator/>
      </w:r>
    </w:p>
  </w:footnote>
  <w:footnote w:type="continuationSeparator" w:id="0">
    <w:p w14:paraId="48819197" w14:textId="77777777" w:rsidR="00D95E4E" w:rsidRDefault="00D9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F08"/>
    <w:rsid w:val="00274FF6"/>
    <w:rsid w:val="00276445"/>
    <w:rsid w:val="0028388E"/>
    <w:rsid w:val="00291839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E36"/>
    <w:rsid w:val="00315121"/>
    <w:rsid w:val="003220C1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9CE"/>
    <w:rsid w:val="00431245"/>
    <w:rsid w:val="00437478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5043"/>
    <w:rsid w:val="004D648F"/>
    <w:rsid w:val="004D75C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40E"/>
    <w:rsid w:val="006B378A"/>
    <w:rsid w:val="006B461D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45D90"/>
    <w:rsid w:val="00950919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367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41190"/>
    <w:rsid w:val="00B46648"/>
    <w:rsid w:val="00B468BB"/>
    <w:rsid w:val="00B525F6"/>
    <w:rsid w:val="00B62A24"/>
    <w:rsid w:val="00B63814"/>
    <w:rsid w:val="00B63EF8"/>
    <w:rsid w:val="00B66CB2"/>
    <w:rsid w:val="00B77160"/>
    <w:rsid w:val="00B81F17"/>
    <w:rsid w:val="00B86A11"/>
    <w:rsid w:val="00B90E81"/>
    <w:rsid w:val="00BA44BB"/>
    <w:rsid w:val="00BA67E7"/>
    <w:rsid w:val="00BC270E"/>
    <w:rsid w:val="00BD3D0A"/>
    <w:rsid w:val="00BD7FC0"/>
    <w:rsid w:val="00BE691D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667A"/>
    <w:rsid w:val="00C776C9"/>
    <w:rsid w:val="00C8130D"/>
    <w:rsid w:val="00C84A12"/>
    <w:rsid w:val="00C902B4"/>
    <w:rsid w:val="00C9149A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01B8"/>
    <w:rsid w:val="00D94A1A"/>
    <w:rsid w:val="00D95E4E"/>
    <w:rsid w:val="00D96C99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2052"/>
    <w:rsid w:val="00E52083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rhaglen-frechu-covid-19-diweddariadau-wythnosol?_ga=2.84767197.593496612.1624351497-1859948027.162011709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ael-brechlyn-covid-19-os-ydych-yn-credu-eich-bod-wedi-colli-allan?_ga=2.147838195.593496612.1624351497-1859948027.162011709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A35201055</value>
    </field>
    <field name="Objective-Title">
      <value order="0">2021-06 - 22 - Written Statement on Vaccination Deployment - Update against Strategy - Cymraeg</value>
    </field>
    <field name="Objective-Description">
      <value order="0"/>
    </field>
    <field name="Objective-CreationStamp">
      <value order="0">2021-06-22T10:01:56Z</value>
    </field>
    <field name="Objective-IsApproved">
      <value order="0">false</value>
    </field>
    <field name="Objective-IsPublished">
      <value order="0">true</value>
    </field>
    <field name="Objective-DatePublished">
      <value order="0">2021-06-22T10:05:26Z</value>
    </field>
    <field name="Objective-ModificationStamp">
      <value order="0">2021-06-22T14:04:14Z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vA69300999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2193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2021-06-22T14:11:00Z</dcterms:created>
  <dcterms:modified xsi:type="dcterms:W3CDTF">2021-06-22T14:11:00Z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A35201055</vt:lpwstr>
  </property>
  <property fmtid="{D5CDD505-2E9C-101B-9397-08002B2CF9AE}" pid="4" name="Objective-Title">
    <vt:lpwstr>2021-06 - 22 - Written Statement on Vaccination Deployment - Update against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2021-06-22T10:02:28Z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2021-06-22T10:05:26Z</vt:filetime>
  </property>
  <property fmtid="{D5CDD505-2E9C-101B-9397-08002B2CF9AE}" pid="10" name="Objective-ModificationStamp">
    <vt:filetime>2021-06-22T14:04:14Z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vA69300999</vt:lpwstr>
  </property>
  <property fmtid="{D5CDD505-2E9C-101B-9397-08002B2CF9AE}" pid="28" name="Objective-Language">
    <vt:lpwstr/>
  </property>
  <property fmtid="{D5CDD505-2E9C-101B-9397-08002B2CF9AE}" pid="29" name="Objective-Date Acquired">
    <vt:filetime>2021-06-21T23:00:00Z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