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AE" w:rsidRPr="00E233FD" w:rsidRDefault="00E77EAE" w:rsidP="00E77EA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7EAE" w:rsidRDefault="00F06982" w:rsidP="00E77EA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E77EAE" w:rsidRDefault="00E77EAE" w:rsidP="00E77EA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:rsidR="00E77EAE" w:rsidRDefault="00E77EAE" w:rsidP="00E77EA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E77EAE" w:rsidRDefault="00E77EAE" w:rsidP="00E77EA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E77EAE" w:rsidRPr="000E7E9C" w:rsidRDefault="00F06982" w:rsidP="00E77EA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E77EAE" w:rsidRPr="00182851" w:rsidRDefault="00E77EAE" w:rsidP="00E77EA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E77EAE" w:rsidRPr="00792541" w:rsidTr="00E77EA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EAE" w:rsidRPr="00182851" w:rsidRDefault="00E77EAE" w:rsidP="00E77EA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EAE" w:rsidRPr="00792541" w:rsidRDefault="00E77EAE" w:rsidP="00E77EAE">
            <w:pPr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925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Profi mecanwaith Deddf Cymru ar gyfer trosglwyddo pwerau trethu newydd i'r Cynulliad Cenedlaethol</w:t>
            </w:r>
          </w:p>
        </w:tc>
      </w:tr>
      <w:tr w:rsidR="00E77EAE" w:rsidRPr="00182851" w:rsidTr="00E77EA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EAE" w:rsidRPr="00FD0FFA" w:rsidRDefault="00E77EAE" w:rsidP="00E77E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F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EAE" w:rsidRPr="00182851" w:rsidRDefault="00FD0FFA" w:rsidP="00FD0FFA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D0F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29 </w:t>
            </w:r>
            <w:r w:rsidR="00D26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Mawrth </w:t>
            </w:r>
            <w:r w:rsidR="00E77EAE" w:rsidRPr="00FD0F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2018</w:t>
            </w:r>
          </w:p>
        </w:tc>
      </w:tr>
      <w:tr w:rsidR="00E77EAE" w:rsidRPr="00182851" w:rsidTr="00E77EA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EAE" w:rsidRPr="00182851" w:rsidRDefault="00E77EAE" w:rsidP="00E77E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EAE" w:rsidRPr="00182851" w:rsidRDefault="00E77EAE" w:rsidP="00E77EAE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828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AC, Ysgrifennydd y Cabinet dros Gyllid</w:t>
            </w:r>
          </w:p>
        </w:tc>
      </w:tr>
    </w:tbl>
    <w:p w:rsidR="00E77EAE" w:rsidRPr="00A065D5" w:rsidRDefault="00E77EAE" w:rsidP="00E77EAE">
      <w:pPr>
        <w:rPr>
          <w:rFonts w:ascii="Arial" w:hAnsi="Arial" w:cs="Arial"/>
          <w:sz w:val="24"/>
          <w:szCs w:val="24"/>
        </w:rPr>
      </w:pPr>
    </w:p>
    <w:p w:rsidR="00E77EAE" w:rsidRPr="00971222" w:rsidRDefault="00E77EAE" w:rsidP="00E77EAE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77EAE" w:rsidRPr="00A065D5" w:rsidRDefault="00E77EAE" w:rsidP="00E77EAE">
      <w:pPr>
        <w:contextualSpacing/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  <w:lang w:val="cy-GB"/>
        </w:rPr>
        <w:t>Ar 13 Chwefror, mewn datganiad i'r Cynulliad Cenedlaethol, dywedais y b</w:t>
      </w:r>
      <w:r w:rsidR="00A80562">
        <w:rPr>
          <w:rFonts w:ascii="Arial" w:hAnsi="Arial" w:cs="Arial"/>
          <w:sz w:val="24"/>
          <w:szCs w:val="24"/>
          <w:lang w:val="cy-GB"/>
        </w:rPr>
        <w:t>uas</w:t>
      </w:r>
      <w:r w:rsidRPr="00A065D5">
        <w:rPr>
          <w:rFonts w:ascii="Arial" w:hAnsi="Arial" w:cs="Arial"/>
          <w:sz w:val="24"/>
          <w:szCs w:val="24"/>
          <w:lang w:val="cy-GB"/>
        </w:rPr>
        <w:t>wn yn ysgrifennu at Lywodraeth y DU i gynnig treth newydd ar dir gwag fel dull o brofi pwerau Deddf Cymru 2014 i gynnig ac i gyflwyno trethi newydd yn y meysydd sydd wedi'u datganoli.</w:t>
      </w:r>
    </w:p>
    <w:p w:rsidR="00E77EAE" w:rsidRPr="00A065D5" w:rsidRDefault="00E77EAE" w:rsidP="00E77EA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7EAE" w:rsidRPr="00A065D5" w:rsidRDefault="00E77EAE" w:rsidP="00E77EAE">
      <w:pPr>
        <w:contextualSpacing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A065D5">
        <w:rPr>
          <w:rFonts w:ascii="Arial" w:hAnsi="Arial" w:cs="Arial"/>
          <w:bCs/>
          <w:sz w:val="24"/>
          <w:szCs w:val="24"/>
          <w:lang w:val="cy-GB" w:eastAsia="en-GB"/>
        </w:rPr>
        <w:t>Gwnaed y penderfyniad i ddewis treth</w:t>
      </w:r>
      <w:r w:rsidR="003D5FE5">
        <w:rPr>
          <w:rFonts w:ascii="Arial" w:hAnsi="Arial" w:cs="Arial"/>
          <w:bCs/>
          <w:sz w:val="24"/>
          <w:szCs w:val="24"/>
          <w:lang w:val="cy-GB" w:eastAsia="en-GB"/>
        </w:rPr>
        <w:t xml:space="preserve"> ar</w:t>
      </w:r>
      <w:r w:rsidRPr="00A065D5">
        <w:rPr>
          <w:rFonts w:ascii="Arial" w:hAnsi="Arial" w:cs="Arial"/>
          <w:bCs/>
          <w:sz w:val="24"/>
          <w:szCs w:val="24"/>
          <w:lang w:val="cy-GB" w:eastAsia="en-GB"/>
        </w:rPr>
        <w:t xml:space="preserve"> </w:t>
      </w:r>
      <w:r w:rsidR="003D5FE5">
        <w:rPr>
          <w:rFonts w:ascii="Arial" w:hAnsi="Arial" w:cs="Arial"/>
          <w:bCs/>
          <w:sz w:val="24"/>
          <w:szCs w:val="24"/>
          <w:lang w:val="cy-GB" w:eastAsia="en-GB"/>
        </w:rPr>
        <w:t>d</w:t>
      </w:r>
      <w:r w:rsidRPr="00A065D5">
        <w:rPr>
          <w:rFonts w:ascii="Arial" w:hAnsi="Arial" w:cs="Arial"/>
          <w:bCs/>
          <w:sz w:val="24"/>
          <w:szCs w:val="24"/>
          <w:lang w:val="cy-GB" w:eastAsia="en-GB"/>
        </w:rPr>
        <w:t>ir gwag yn dilyn ystyriaeth fanwl o bedwar syniad am drethi a oedd ar y rhestr fer - y dreth ar dir gwag; treth ar ddeunydd plastig untro; ardoll gofal cymdei</w:t>
      </w:r>
      <w:r w:rsidR="00A41DAB">
        <w:rPr>
          <w:rFonts w:ascii="Arial" w:hAnsi="Arial" w:cs="Arial"/>
          <w:bCs/>
          <w:sz w:val="24"/>
          <w:szCs w:val="24"/>
          <w:lang w:val="cy-GB" w:eastAsia="en-GB"/>
        </w:rPr>
        <w:t>thasol a threth ar dwristiaeth.</w:t>
      </w:r>
    </w:p>
    <w:p w:rsidR="00E77EAE" w:rsidRPr="00A065D5" w:rsidRDefault="00E77EAE" w:rsidP="00E77EA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7EAE" w:rsidRPr="00A065D5" w:rsidRDefault="00E77EAE" w:rsidP="00E77EAE">
      <w:pPr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  <w:lang w:val="cy-GB"/>
        </w:rPr>
        <w:t>Rwyf wedi ysgrifennu at Ysgrifennydd Ariannol y Trysorlys, y Gwir Anrhydeddus Mel Stride AC heddiw, i hysbysu Llywodraeth y DU am fwriad Llywodraeth Cymru i ddechrau proses Deddf Cymru 2014 yn ffurfiol.</w:t>
      </w:r>
    </w:p>
    <w:p w:rsidR="00E77EAE" w:rsidRPr="00A065D5" w:rsidRDefault="00E77EAE" w:rsidP="00E77EA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77EAE" w:rsidRPr="00A065D5" w:rsidRDefault="00E77EAE" w:rsidP="00E77EAE">
      <w:pPr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  <w:lang w:val="cy-GB"/>
        </w:rPr>
        <w:t xml:space="preserve">Dyma'r tro cyntaf i lywodraeth ddatganoledig yn y DU ddechrau ar </w:t>
      </w:r>
      <w:r w:rsidR="00A41DAB">
        <w:rPr>
          <w:rFonts w:ascii="Arial" w:hAnsi="Arial" w:cs="Arial"/>
          <w:sz w:val="24"/>
          <w:szCs w:val="24"/>
          <w:lang w:val="cy-GB"/>
        </w:rPr>
        <w:t>math hyn</w:t>
      </w:r>
      <w:r w:rsidR="00A41DAB" w:rsidRPr="00A065D5">
        <w:rPr>
          <w:rFonts w:ascii="Arial" w:hAnsi="Arial" w:cs="Arial"/>
          <w:sz w:val="24"/>
          <w:szCs w:val="24"/>
          <w:lang w:val="cy-GB"/>
        </w:rPr>
        <w:t xml:space="preserve"> </w:t>
      </w:r>
      <w:r w:rsidRPr="00A065D5">
        <w:rPr>
          <w:rFonts w:ascii="Arial" w:hAnsi="Arial" w:cs="Arial"/>
          <w:sz w:val="24"/>
          <w:szCs w:val="24"/>
          <w:lang w:val="cy-GB"/>
        </w:rPr>
        <w:t xml:space="preserve">broses </w:t>
      </w:r>
      <w:r w:rsidR="00A41DAB">
        <w:rPr>
          <w:rFonts w:ascii="Arial" w:hAnsi="Arial" w:cs="Arial"/>
          <w:sz w:val="24"/>
          <w:szCs w:val="24"/>
          <w:lang w:val="cy-GB"/>
        </w:rPr>
        <w:t>i</w:t>
      </w:r>
      <w:r w:rsidRPr="00A065D5">
        <w:rPr>
          <w:rFonts w:ascii="Arial" w:hAnsi="Arial" w:cs="Arial"/>
          <w:sz w:val="24"/>
          <w:szCs w:val="24"/>
          <w:lang w:val="cy-GB"/>
        </w:rPr>
        <w:t xml:space="preserve"> ystyried yr achos dros gyflwyno treth newydd me</w:t>
      </w:r>
      <w:r w:rsidR="00A41DAB">
        <w:rPr>
          <w:rFonts w:ascii="Arial" w:hAnsi="Arial" w:cs="Arial"/>
          <w:sz w:val="24"/>
          <w:szCs w:val="24"/>
          <w:lang w:val="cy-GB"/>
        </w:rPr>
        <w:t>wn maes sydd wedi'i ddatganoli.</w:t>
      </w:r>
    </w:p>
    <w:p w:rsidR="00E77EAE" w:rsidRPr="00A065D5" w:rsidRDefault="00E77EAE" w:rsidP="00E77EAE">
      <w:pPr>
        <w:jc w:val="both"/>
        <w:rPr>
          <w:rFonts w:ascii="Arial" w:hAnsi="Arial" w:cs="Arial"/>
          <w:sz w:val="24"/>
          <w:szCs w:val="24"/>
        </w:rPr>
      </w:pPr>
    </w:p>
    <w:p w:rsidR="00E77EAE" w:rsidRPr="00A065D5" w:rsidRDefault="00E77EAE" w:rsidP="00E77EAE">
      <w:pPr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  <w:lang w:val="cy-GB"/>
        </w:rPr>
        <w:t>Ceir crynodeb o'r prif gamau ym mhroses Deddf Cymru yma:</w:t>
      </w:r>
    </w:p>
    <w:p w:rsidR="00E77EAE" w:rsidRDefault="00E77EAE" w:rsidP="00E77EAE">
      <w:pPr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hyperlink r:id="rId8" w:history="1">
        <w:r w:rsidRPr="00C121D9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http://gov.w</w:t>
        </w:r>
        <w:r w:rsidRPr="00C121D9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a</w:t>
        </w:r>
        <w:r w:rsidRPr="00C121D9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>les/docs/caecd/publications/180213-developing-infographic-cy.pdf</w:t>
        </w:r>
      </w:hyperlink>
    </w:p>
    <w:p w:rsidR="00E77EAE" w:rsidRPr="00A065D5" w:rsidRDefault="00E77EAE" w:rsidP="00E77EAE">
      <w:pPr>
        <w:jc w:val="both"/>
        <w:rPr>
          <w:rFonts w:ascii="Arial" w:hAnsi="Arial" w:cs="Arial"/>
          <w:sz w:val="24"/>
          <w:szCs w:val="24"/>
        </w:rPr>
      </w:pPr>
    </w:p>
    <w:p w:rsidR="00E77EAE" w:rsidRPr="00A065D5" w:rsidRDefault="00E77EAE" w:rsidP="00E77EAE">
      <w:pPr>
        <w:jc w:val="both"/>
        <w:rPr>
          <w:rFonts w:ascii="Arial" w:hAnsi="Arial" w:cs="Arial"/>
          <w:sz w:val="24"/>
          <w:szCs w:val="24"/>
        </w:rPr>
      </w:pPr>
      <w:r w:rsidRPr="00A065D5">
        <w:rPr>
          <w:rFonts w:ascii="Arial" w:hAnsi="Arial" w:cs="Arial"/>
          <w:sz w:val="24"/>
          <w:szCs w:val="24"/>
          <w:lang w:val="cy-GB"/>
        </w:rPr>
        <w:t>Byddaf yn rhoi diweddariadau i'r Cynulliad Cenedlaethol wrth i'r gwaith hwn fynd yn ei flaen.</w:t>
      </w:r>
    </w:p>
    <w:p w:rsidR="00E77EAE" w:rsidRPr="00971222" w:rsidRDefault="00E77EAE" w:rsidP="00E77EAE">
      <w:pPr>
        <w:jc w:val="both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</w:p>
    <w:p w:rsidR="00E77EAE" w:rsidRPr="00FD0FFA" w:rsidRDefault="00E77EAE" w:rsidP="00E77EAE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971222">
        <w:rPr>
          <w:rFonts w:ascii="Arial" w:hAnsi="Arial" w:cs="Arial"/>
          <w:color w:val="000000"/>
          <w:sz w:val="24"/>
          <w:szCs w:val="24"/>
          <w:lang w:val="cy-GB"/>
        </w:rPr>
        <w:t>Caiff y datganiad hwn ei gyhoeddi yn ystod y toriad er mwyn rhoi'r wybodaeth ddiweddaraf i Aelodau. Os bydd Aelodau eisiau i mi wneud datganiad pellach neu ateb cwestiynau ynglŷn â hyn pan fydd y Cynulliad yn dychwelyd, b</w:t>
      </w:r>
      <w:r w:rsidR="00A80562">
        <w:rPr>
          <w:rFonts w:ascii="Arial" w:hAnsi="Arial" w:cs="Arial"/>
          <w:color w:val="000000"/>
          <w:sz w:val="24"/>
          <w:szCs w:val="24"/>
          <w:lang w:val="cy-GB"/>
        </w:rPr>
        <w:t>uaswn</w:t>
      </w:r>
      <w:r w:rsidRPr="00971222">
        <w:rPr>
          <w:rFonts w:ascii="Arial" w:hAnsi="Arial" w:cs="Arial"/>
          <w:color w:val="000000"/>
          <w:sz w:val="24"/>
          <w:szCs w:val="24"/>
          <w:lang w:val="cy-GB"/>
        </w:rPr>
        <w:t xml:space="preserve"> yn hapus i wneud hynny.</w:t>
      </w:r>
      <w:bookmarkStart w:id="1" w:name="cysill"/>
      <w:bookmarkEnd w:id="1"/>
    </w:p>
    <w:sectPr w:rsidR="00E77EAE" w:rsidRPr="00FD0FFA" w:rsidSect="00E77EA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FB" w:rsidRDefault="005742FB">
      <w:r>
        <w:separator/>
      </w:r>
    </w:p>
  </w:endnote>
  <w:endnote w:type="continuationSeparator" w:id="0">
    <w:p w:rsidR="005742FB" w:rsidRDefault="0057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AE" w:rsidRDefault="00E77EAE" w:rsidP="00E77E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0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7EAE" w:rsidRDefault="00E77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AE" w:rsidRPr="00F22A0E" w:rsidRDefault="00E77EAE" w:rsidP="00E77EA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F22A0E">
      <w:rPr>
        <w:rStyle w:val="PageNumber"/>
        <w:rFonts w:ascii="Arial" w:hAnsi="Arial" w:cs="Arial"/>
        <w:sz w:val="24"/>
        <w:szCs w:val="24"/>
      </w:rPr>
      <w:fldChar w:fldCharType="begin"/>
    </w:r>
    <w:r w:rsidRPr="00F22A0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22A0E">
      <w:rPr>
        <w:rStyle w:val="PageNumber"/>
        <w:rFonts w:ascii="Arial" w:hAnsi="Arial" w:cs="Arial"/>
        <w:sz w:val="24"/>
        <w:szCs w:val="24"/>
      </w:rPr>
      <w:fldChar w:fldCharType="separate"/>
    </w:r>
    <w:r w:rsidR="00E610B8">
      <w:rPr>
        <w:rStyle w:val="PageNumber"/>
        <w:rFonts w:ascii="Arial" w:hAnsi="Arial" w:cs="Arial"/>
        <w:noProof/>
        <w:sz w:val="24"/>
        <w:szCs w:val="24"/>
      </w:rPr>
      <w:t>1</w:t>
    </w:r>
    <w:r w:rsidRPr="00F22A0E">
      <w:rPr>
        <w:rStyle w:val="PageNumber"/>
        <w:rFonts w:ascii="Arial" w:hAnsi="Arial" w:cs="Arial"/>
        <w:sz w:val="24"/>
        <w:szCs w:val="24"/>
      </w:rPr>
      <w:fldChar w:fldCharType="end"/>
    </w:r>
  </w:p>
  <w:p w:rsidR="00E77EAE" w:rsidRPr="00F22A0E" w:rsidRDefault="00E77EAE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AE" w:rsidRPr="00DA2E90" w:rsidRDefault="00E77EAE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FB" w:rsidRDefault="005742FB">
      <w:r>
        <w:separator/>
      </w:r>
    </w:p>
  </w:footnote>
  <w:footnote w:type="continuationSeparator" w:id="0">
    <w:p w:rsidR="005742FB" w:rsidRDefault="0057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AE" w:rsidRDefault="00F0698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EAE" w:rsidRDefault="00E77EAE">
    <w:pPr>
      <w:pStyle w:val="Header"/>
    </w:pPr>
  </w:p>
  <w:p w:rsidR="00E77EAE" w:rsidRDefault="00E77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AE"/>
    <w:multiLevelType w:val="hybridMultilevel"/>
    <w:tmpl w:val="8C787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A1159"/>
    <w:multiLevelType w:val="hybridMultilevel"/>
    <w:tmpl w:val="61627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469F0"/>
    <w:multiLevelType w:val="hybridMultilevel"/>
    <w:tmpl w:val="B3F0939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A1904"/>
    <w:multiLevelType w:val="hybridMultilevel"/>
    <w:tmpl w:val="CA8CF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3406B"/>
    <w:rsid w:val="00073B99"/>
    <w:rsid w:val="0014710C"/>
    <w:rsid w:val="003D5FE5"/>
    <w:rsid w:val="00452D68"/>
    <w:rsid w:val="005742FB"/>
    <w:rsid w:val="00655AD2"/>
    <w:rsid w:val="00765E3C"/>
    <w:rsid w:val="009A40D0"/>
    <w:rsid w:val="00A41DAB"/>
    <w:rsid w:val="00A80562"/>
    <w:rsid w:val="00BF4C61"/>
    <w:rsid w:val="00C121D9"/>
    <w:rsid w:val="00D26105"/>
    <w:rsid w:val="00D55FC6"/>
    <w:rsid w:val="00E17A7E"/>
    <w:rsid w:val="00E610B8"/>
    <w:rsid w:val="00E77EAE"/>
    <w:rsid w:val="00F06982"/>
    <w:rsid w:val="00F344DF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i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2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3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357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964"/>
    <w:rPr>
      <w:sz w:val="20"/>
    </w:rPr>
  </w:style>
  <w:style w:type="character" w:customStyle="1" w:styleId="CommentTextChar">
    <w:name w:val="Comment Text Char"/>
    <w:link w:val="CommentText"/>
    <w:rsid w:val="00357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964"/>
    <w:rPr>
      <w:b/>
      <w:bCs/>
    </w:rPr>
  </w:style>
  <w:style w:type="character" w:customStyle="1" w:styleId="CommentSubjectChar">
    <w:name w:val="Comment Subject Char"/>
    <w:link w:val="CommentSubject"/>
    <w:rsid w:val="00357964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i Char"/>
    <w:link w:val="ListParagraph"/>
    <w:locked/>
    <w:rsid w:val="00E50F1C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E50F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A2E90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i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2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3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357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964"/>
    <w:rPr>
      <w:sz w:val="20"/>
    </w:rPr>
  </w:style>
  <w:style w:type="character" w:customStyle="1" w:styleId="CommentTextChar">
    <w:name w:val="Comment Text Char"/>
    <w:link w:val="CommentText"/>
    <w:rsid w:val="00357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964"/>
    <w:rPr>
      <w:b/>
      <w:bCs/>
    </w:rPr>
  </w:style>
  <w:style w:type="character" w:customStyle="1" w:styleId="CommentSubjectChar">
    <w:name w:val="Comment Subject Char"/>
    <w:link w:val="CommentSubject"/>
    <w:rsid w:val="00357964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i Char"/>
    <w:link w:val="ListParagraph"/>
    <w:locked/>
    <w:rsid w:val="00E50F1C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E50F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A2E9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docs/caecd/publications/180213-developing-infographic-c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1DFF6E0-0603-4C62-8B5D-38E3B2DB95FE}"/>
</file>

<file path=customXml/itemProps2.xml><?xml version="1.0" encoding="utf-8"?>
<ds:datastoreItem xmlns:ds="http://schemas.openxmlformats.org/officeDocument/2006/customXml" ds:itemID="{B422CD33-821D-4E78-B9CB-171E33FB1FE8}"/>
</file>

<file path=customXml/itemProps3.xml><?xml version="1.0" encoding="utf-8"?>
<ds:datastoreItem xmlns:ds="http://schemas.openxmlformats.org/officeDocument/2006/customXml" ds:itemID="{3B4DC33B-B0FF-4492-BC0E-FBB00E0D6DD5}"/>
</file>

<file path=docProps/app.xml><?xml version="1.0" encoding="utf-8"?>
<Properties xmlns="http://schemas.openxmlformats.org/officeDocument/2006/extended-properties" xmlns:vt="http://schemas.openxmlformats.org/officeDocument/2006/docPropsVTypes">
  <Template>F4D10042.dotm</Template>
  <TotalTime>1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MAP MD 1119-18  New taxes letter to HMT</vt:lpstr>
      <vt:lpstr>MAP MD 1119-18  New taxes letter to HMT</vt:lpstr>
    </vt:vector>
  </TitlesOfParts>
  <Company>Welsh Government</Company>
  <LinksUpToDate>false</LinksUpToDate>
  <CharactersWithSpaces>1672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http://gov.wales/docs/caecd/publications/180213-developing-infographic-cy.pdf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Trosglwyddo Pwerau Trethu Newydd </dc:title>
  <dc:subject>Doc 3: draft written statement</dc:subject>
  <dc:creator>Welsh Treasury</dc:creator>
  <cp:lastModifiedBy>Oxenham, James (OFMCO - Cabinet Division)</cp:lastModifiedBy>
  <cp:revision>2</cp:revision>
  <cp:lastPrinted>2018-03-27T07:33:00Z</cp:lastPrinted>
  <dcterms:created xsi:type="dcterms:W3CDTF">2018-03-29T08:33:00Z</dcterms:created>
  <dcterms:modified xsi:type="dcterms:W3CDTF">2018-03-29T08:33:00Z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2018-03-27T08:17:33Z</vt:filetime>
  </property>
  <property fmtid="{D5CDD505-2E9C-101B-9397-08002B2CF9AE}" pid="8" name="Objective-Date Acquired [system]">
    <vt:filetime>2018-03-26T23:00:00Z</vt:filetime>
  </property>
  <property fmtid="{D5CDD505-2E9C-101B-9397-08002B2CF9AE}" pid="9" name="Objective-DatePublished">
    <vt:filetime>2018-03-27T10:46:22Z</vt:filetime>
  </property>
  <property fmtid="{D5CDD505-2E9C-101B-9397-08002B2CF9AE}" pid="10" name="Objective-FileNumber">
    <vt:lpwstr>qA1259581</vt:lpwstr>
  </property>
  <property fmtid="{D5CDD505-2E9C-101B-9397-08002B2CF9AE}" pid="11" name="Objective-Id">
    <vt:lpwstr>A21879393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2018-03-27T10:46:22Z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Hough, Rod (OFMCO - Welsh Treasury)</vt:lpwstr>
  </property>
  <property fmtid="{D5CDD505-2E9C-101B-9397-08002B2CF9AE}" pid="18" name="Objective-Parent">
    <vt:lpwstr>2018 MAP MD 1119-18 Letter to FST to begin process to transfer powers for a vacant land tax</vt:lpwstr>
  </property>
  <property fmtid="{D5CDD505-2E9C-101B-9397-08002B2CF9AE}" pid="19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20" name="Objective-State">
    <vt:lpwstr>Published</vt:lpwstr>
  </property>
  <property fmtid="{D5CDD505-2E9C-101B-9397-08002B2CF9AE}" pid="21" name="Objective-Title">
    <vt:lpwstr>MAP MD 1119-18  doc3  New tax letter to HMT - draft written statement - WELSH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/>
  </property>
  <property fmtid="{D5CDD505-2E9C-101B-9397-08002B2CF9AE}" pid="24" name="Objective-VersionNumber">
    <vt:r8>4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